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2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ANEXO V – RESULTADO FINAL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10" w:right="20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 xml:space="preserve">EDITAL PROGRAD Nº 10/2022, DE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21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 xml:space="preserve"> DE MARÇO DE 2022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SELEÇÃO DE TUTORES JUNIORES PARA O PROGRAMA PULSAR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u w:val="single"/>
          <w:lang w:eastAsia="pt-BR"/>
        </w:rPr>
        <w:t>RESULTADO FINAL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CEARÁ (   )  BAHIA (   )</w:t>
      </w:r>
    </w:p>
    <w:tbl>
      <w:tblPr>
        <w:tblW w:w="850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5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8500"/>
      </w:tblGrid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10" w:right="20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INSTITUTO: </w:t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10" w:right="20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CURSO:</w:t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10" w:right="20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NOMES DOS INTEGRANTES DA COMISSÃO AVALIADORA: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CANDIDATOS (AS) APROVADOS (AS) CLASSIFICADOS (AS):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850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5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3462"/>
        <w:gridCol w:w="2063"/>
        <w:gridCol w:w="2975"/>
      </w:tblGrid>
      <w:tr>
        <w:trPr/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CANDIDATO (A)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ORDEM DOS CLASSIFICADOS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849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5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3525"/>
        <w:gridCol w:w="1996"/>
        <w:gridCol w:w="2973"/>
      </w:tblGrid>
      <w:tr>
        <w:trPr/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CLASSIFICADO - VAGA REMUNERADA</w:t>
            </w:r>
          </w:p>
        </w:tc>
      </w:tr>
      <w:tr>
        <w:trPr/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CLASSIFICADO - VAGA REMUNERADA</w:t>
            </w:r>
          </w:p>
        </w:tc>
      </w:tr>
      <w:tr>
        <w:trPr/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3°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 xml:space="preserve">CLASSIFICADO – VAGA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 xml:space="preserve"> REMUNERADA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Listar os candidatos aprovados classificáveis na ordem de classificação.</w:t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CANDIDATOS (AS) APROVADOS (AS) CLASSIFICÁVEIS: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850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5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3691"/>
        <w:gridCol w:w="2120"/>
        <w:gridCol w:w="2689"/>
      </w:tblGrid>
      <w:tr>
        <w:trPr/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CANDIDATO (A)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ORDEM DOS CLASSIFICÁVEIS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850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5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3723"/>
        <w:gridCol w:w="2084"/>
        <w:gridCol w:w="2693"/>
      </w:tblGrid>
      <w:tr>
        <w:trPr/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CLASSIFICÁVEL</w:t>
            </w:r>
          </w:p>
        </w:tc>
      </w:tr>
      <w:tr>
        <w:trPr/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CLASSIFICÁVEL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CLASSIFICÁVEL</w:t>
            </w:r>
          </w:p>
        </w:tc>
      </w:tr>
      <w:tr>
        <w:trPr/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FFFFFF" w:val="clear"/>
                <w:lang w:eastAsia="pt-BR"/>
              </w:rPr>
              <w:t>*(...)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FFFFFF" w:val="clear"/>
                <w:lang w:eastAsia="pt-BR"/>
              </w:rPr>
              <w:t>*(...)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FFFFFF" w:val="clear"/>
                <w:lang w:eastAsia="pt-BR"/>
              </w:rPr>
              <w:t>*(...)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right="216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*(...) caso seja necessário incluir mais candidatos classificáveis, acrescentar linhas para preenchimento das informações.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RESULTADO DA ANÁLISE DE RECURSO:</w:t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(Preencher os campos abaixo, se houver interposição de recurso)</w:t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850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5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3822"/>
        <w:gridCol w:w="4677"/>
      </w:tblGrid>
      <w:tr>
        <w:trPr/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CANDIDATO (A)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RESULTADO PÓS RECURSO</w:t>
            </w:r>
          </w:p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(DEFERIDO OU INDEFERIDO)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850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5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3822"/>
        <w:gridCol w:w="4677"/>
      </w:tblGrid>
      <w:tr>
        <w:trPr/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FFFFFF" w:val="clear"/>
                <w:lang w:eastAsia="pt-BR"/>
              </w:rPr>
              <w:t>*(...)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FFFFFF" w:val="clear"/>
                <w:lang w:eastAsia="pt-BR"/>
              </w:rPr>
              <w:t>*(...)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right="216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*(...) caso seja necessário incluir mais resultados, acrescentar linhas para preenchimento das informações.</w:t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t-BR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t-BR"/>
        </w:rPr>
      </w:r>
    </w:p>
    <w:tbl>
      <w:tblPr>
        <w:tblW w:w="849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15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 xml:space="preserve">LOCAL E DATA: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ASSINATURA DA COMISSÃO AVALIADORA OU DO PRESIDENTE DA COMISSÃO AVALIADORA: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284" w:top="568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14375" cy="619125"/>
          <wp:effectExtent l="0" t="0" r="0" b="0"/>
          <wp:docPr id="1" name="Imagem 38" descr="https://lh4.googleusercontent.com/2ayjGm7uNOU3oQ2_ee2aWVI7DJG4amqdomA9i1G7Oqce_P5kH8BgED4Yse5_j_I6foRMazP3LoInI02xzpNvJr0UMm7_3C2Dz6p6qjSCUlx6K76tpRzMjWlJ69gS0LWN0Uu0Ij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8" descr="https://lh4.googleusercontent.com/2ayjGm7uNOU3oQ2_ee2aWVI7DJG4amqdomA9i1G7Oqce_P5kH8BgED4Yse5_j_I6foRMazP3LoInI02xzpNvJr0UMm7_3C2Dz6p6qjSCUlx6K76tpRzMjWlJ69gS0LWN0Uu0Ij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Web"/>
      <w:spacing w:beforeAutospacing="0" w:before="0" w:afterAutospacing="0" w:after="0"/>
      <w:ind w:right="68" w:hanging="0"/>
      <w:jc w:val="center"/>
      <w:rPr>
        <w:sz w:val="20"/>
        <w:szCs w:val="20"/>
      </w:rPr>
    </w:pPr>
    <w:r>
      <w:rPr>
        <w:b/>
        <w:bCs/>
        <w:color w:val="000000"/>
        <w:sz w:val="20"/>
        <w:szCs w:val="20"/>
      </w:rPr>
      <w:t>MINISTÉRIO DA EDUCAÇÃO</w:t>
    </w:r>
  </w:p>
  <w:p>
    <w:pPr>
      <w:pStyle w:val="NormalWeb"/>
      <w:spacing w:beforeAutospacing="0" w:before="0" w:afterAutospacing="0" w:after="0"/>
      <w:ind w:right="51" w:hanging="0"/>
      <w:jc w:val="center"/>
      <w:rPr>
        <w:sz w:val="20"/>
        <w:szCs w:val="20"/>
      </w:rPr>
    </w:pPr>
    <w:r>
      <w:rPr>
        <w:b/>
        <w:bCs/>
        <w:color w:val="000000"/>
        <w:sz w:val="20"/>
        <w:szCs w:val="20"/>
      </w:rPr>
      <w:t>UNIVERSIDADE DA INTEGRAÇÃO INTERNACIONAL DA LUSOFONIA AFRO-BRASILEIRA – UNILAB</w:t>
    </w:r>
  </w:p>
  <w:p>
    <w:pPr>
      <w:pStyle w:val="NormalWeb"/>
      <w:spacing w:beforeAutospacing="0" w:before="0" w:afterAutospacing="0" w:after="0"/>
      <w:ind w:right="51" w:hanging="0"/>
      <w:jc w:val="center"/>
      <w:rPr>
        <w:sz w:val="20"/>
        <w:szCs w:val="20"/>
      </w:rPr>
    </w:pPr>
    <w:r>
      <w:rPr>
        <w:b/>
        <w:bCs/>
        <w:color w:val="000000"/>
        <w:sz w:val="20"/>
        <w:szCs w:val="20"/>
      </w:rPr>
      <w:t>PRÓ-REITORIA DE GRADUAÇÃO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b565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b5651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3b565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b565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b565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LibreOffice/6.1.5.2$Linux_X86_64 LibreOffice_project/10$Build-2</Application>
  <Pages>2</Pages>
  <Words>204</Words>
  <Characters>1300</Characters>
  <CharactersWithSpaces>1460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2021-05-03T19:14:00Z</dcterms:created>
  <dc:creator>Fabrine</dc:creator>
  <dc:description/>
  <dc:language>pt-BR</dc:language>
  <cp:lastModifiedBy/>
  <dcterms:modified xsi:type="dcterms:W3CDTF">2022-03-21T12:07:41Z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